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36" w:rsidRDefault="00DF2836" w:rsidP="00B43CF3">
      <w:pPr>
        <w:pStyle w:val="Ttulo2"/>
        <w:ind w:right="-285" w:hanging="22"/>
        <w:rPr>
          <w:sz w:val="28"/>
          <w:szCs w:val="28"/>
        </w:rPr>
      </w:pPr>
      <w:r>
        <w:rPr>
          <w:sz w:val="28"/>
          <w:szCs w:val="28"/>
        </w:rPr>
        <w:t>PROJETO DE RESOLUÇÃO Nº 02, DE 29 DE MARÇO DE 2017</w:t>
      </w:r>
    </w:p>
    <w:p w:rsidR="00DF2836" w:rsidRDefault="00DF2836" w:rsidP="00B43CF3">
      <w:pPr>
        <w:ind w:right="-285"/>
      </w:pPr>
    </w:p>
    <w:p w:rsidR="00DF2836" w:rsidRDefault="00DF2836" w:rsidP="00B43CF3">
      <w:pPr>
        <w:pStyle w:val="Recuodecorpodetexto"/>
        <w:ind w:left="1400" w:right="-285" w:hanging="22"/>
        <w:rPr>
          <w:szCs w:val="28"/>
        </w:rPr>
      </w:pPr>
      <w:r>
        <w:rPr>
          <w:szCs w:val="28"/>
        </w:rPr>
        <w:t xml:space="preserve">“Autoriza o Poder Legislativo a celebrar convênio com o Centro de Integração Empresa Escola – CIEE, para conceder oportunidade de estágio </w:t>
      </w:r>
      <w:r w:rsidR="00803F99">
        <w:rPr>
          <w:szCs w:val="28"/>
        </w:rPr>
        <w:t xml:space="preserve">não obrigatório </w:t>
      </w:r>
      <w:r>
        <w:rPr>
          <w:szCs w:val="28"/>
        </w:rPr>
        <w:t xml:space="preserve">a estudantes de níveis superior, médio e técnico e dá outras providências”. </w:t>
      </w:r>
    </w:p>
    <w:p w:rsidR="00DF2836" w:rsidRDefault="00DF2836" w:rsidP="00B43CF3">
      <w:pPr>
        <w:ind w:left="1440" w:right="-285" w:hanging="2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F2836" w:rsidRDefault="00DF2836" w:rsidP="00B43CF3">
      <w:pPr>
        <w:ind w:left="1440" w:right="-285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Nós, </w:t>
      </w:r>
      <w:r>
        <w:rPr>
          <w:b/>
          <w:sz w:val="28"/>
          <w:szCs w:val="28"/>
        </w:rPr>
        <w:t>ABAIXO ASSINADOS</w:t>
      </w:r>
      <w:r>
        <w:rPr>
          <w:sz w:val="28"/>
          <w:szCs w:val="28"/>
        </w:rPr>
        <w:t>, Vereadores, com assento na Câmara Municipal de Buritama, Estado de São Paulo, usando das atribuições que nos são conferidas por lei, etc.</w:t>
      </w:r>
    </w:p>
    <w:p w:rsidR="00DF2836" w:rsidRDefault="00DF2836" w:rsidP="00B43CF3">
      <w:pPr>
        <w:ind w:right="-285" w:firstLine="1418"/>
        <w:jc w:val="both"/>
        <w:rPr>
          <w:b/>
          <w:bCs/>
          <w:sz w:val="28"/>
          <w:szCs w:val="28"/>
        </w:rPr>
      </w:pPr>
    </w:p>
    <w:p w:rsidR="00DF2836" w:rsidRDefault="00DF2836" w:rsidP="00B43CF3">
      <w:pPr>
        <w:ind w:right="-28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FAZEMOS SABER</w:t>
      </w:r>
      <w:r>
        <w:rPr>
          <w:sz w:val="28"/>
          <w:szCs w:val="28"/>
        </w:rPr>
        <w:t xml:space="preserve"> que a Câmara Municipal de Buritama </w:t>
      </w:r>
      <w:r>
        <w:rPr>
          <w:b/>
          <w:bCs/>
          <w:sz w:val="28"/>
          <w:szCs w:val="28"/>
        </w:rPr>
        <w:t xml:space="preserve">APROVA </w:t>
      </w:r>
      <w:r>
        <w:rPr>
          <w:sz w:val="28"/>
          <w:szCs w:val="28"/>
        </w:rPr>
        <w:t xml:space="preserve">a seguinte </w:t>
      </w:r>
      <w:r>
        <w:rPr>
          <w:b/>
          <w:bCs/>
          <w:sz w:val="28"/>
          <w:szCs w:val="28"/>
        </w:rPr>
        <w:t>RESOLUÇÃO</w:t>
      </w:r>
      <w:r>
        <w:rPr>
          <w:sz w:val="28"/>
          <w:szCs w:val="28"/>
        </w:rPr>
        <w:t>: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Fica o Poder Legislativo Municipal autorizado a celebrar convênio com o Centro de Integração Empresa Escola – CIEE, para conceder oportunidade de estágio, através do devido processo seletivo, a estudantes dos níveis superior, médio e técnico, vinculados: à estrutura do ensino particular ou ensino público, de acordo com as disposições da Lei Federal nº 11.788/2008.</w:t>
      </w:r>
    </w:p>
    <w:p w:rsidR="0040011F" w:rsidRDefault="0040011F" w:rsidP="00B43CF3">
      <w:pPr>
        <w:ind w:right="-285"/>
        <w:jc w:val="both"/>
        <w:rPr>
          <w:sz w:val="28"/>
          <w:szCs w:val="28"/>
        </w:rPr>
      </w:pPr>
    </w:p>
    <w:p w:rsidR="0040011F" w:rsidRDefault="0040011F" w:rsidP="00B43CF3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Parágrafo Único – O quadro de estagiário da Câmara Municipal de Buritama será composto por uma vaga. 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2º </w:t>
      </w:r>
      <w:r>
        <w:rPr>
          <w:sz w:val="28"/>
          <w:szCs w:val="28"/>
        </w:rPr>
        <w:t>- Os objetivos específicos do convênio, os direitos e obrigações das partes conveniadas constam da minuta anexa, que fica fazendo parte integrante desta Resolução.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- Para a realização dos projetos, programa ou ação que visem efetivar os objetivos do convênio de que trata esta Resolução, o Poder Legislativo promoverá a celebração de contratos, termos e outros instrumentos legais de sua competência.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4º</w:t>
      </w:r>
      <w:r>
        <w:rPr>
          <w:sz w:val="28"/>
          <w:szCs w:val="28"/>
        </w:rPr>
        <w:t xml:space="preserve"> - A carga horária dos estagiários será de 04 (quatro) horas diárias, para uma bolsa auxílio com os seguintes valores: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Nível Superior: R$ 550,00 (quinhentos e cinquenta reais);</w:t>
      </w:r>
    </w:p>
    <w:p w:rsidR="00DF2836" w:rsidRDefault="00DF2836" w:rsidP="00B43CF3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Nível Técnico: R$ 500,00 (quinhentos reais);</w:t>
      </w:r>
    </w:p>
    <w:p w:rsidR="00DF2836" w:rsidRDefault="00DF2836" w:rsidP="00B43CF3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Nível Médio: R$ 4</w:t>
      </w:r>
      <w:r w:rsidR="003F62B7">
        <w:rPr>
          <w:sz w:val="28"/>
          <w:szCs w:val="28"/>
        </w:rPr>
        <w:t>0</w:t>
      </w:r>
      <w:r>
        <w:rPr>
          <w:sz w:val="28"/>
          <w:szCs w:val="28"/>
        </w:rPr>
        <w:t>0,00 (quatrocentos reais)</w:t>
      </w:r>
    </w:p>
    <w:p w:rsidR="00713BFB" w:rsidRDefault="00713BFB" w:rsidP="00713BFB">
      <w:pPr>
        <w:ind w:left="720"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Parágrafo Único</w:t>
      </w:r>
      <w:r>
        <w:rPr>
          <w:sz w:val="28"/>
          <w:szCs w:val="28"/>
        </w:rPr>
        <w:t xml:space="preserve"> – O valor da Bolsa auxílio </w:t>
      </w:r>
      <w:r w:rsidR="0040011F">
        <w:rPr>
          <w:sz w:val="28"/>
          <w:szCs w:val="28"/>
        </w:rPr>
        <w:t xml:space="preserve">será efetuado até o </w:t>
      </w:r>
      <w:r w:rsidR="00271596">
        <w:rPr>
          <w:sz w:val="28"/>
          <w:szCs w:val="28"/>
        </w:rPr>
        <w:t>5º (quinto)</w:t>
      </w:r>
      <w:r w:rsidR="0040011F">
        <w:rPr>
          <w:sz w:val="28"/>
          <w:szCs w:val="28"/>
        </w:rPr>
        <w:t xml:space="preserve"> dia útil do mês subsequente ao mês da prestação do Estágio.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AF2952" w:rsidRDefault="00AF2952" w:rsidP="00B43CF3">
      <w:pPr>
        <w:ind w:right="-285"/>
        <w:jc w:val="both"/>
        <w:rPr>
          <w:sz w:val="28"/>
          <w:szCs w:val="28"/>
        </w:rPr>
      </w:pPr>
      <w:r w:rsidRPr="00BA23E9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5º</w:t>
      </w:r>
      <w:r>
        <w:rPr>
          <w:sz w:val="28"/>
          <w:szCs w:val="28"/>
        </w:rPr>
        <w:t xml:space="preserve"> – A bolsa somente será concedida aos alunos regularmente matriculados em Instituições de Ensino.</w:t>
      </w:r>
    </w:p>
    <w:p w:rsidR="00AF2952" w:rsidRDefault="00AF2952" w:rsidP="00B43CF3">
      <w:pPr>
        <w:ind w:right="-285"/>
        <w:jc w:val="both"/>
        <w:rPr>
          <w:sz w:val="28"/>
          <w:szCs w:val="28"/>
        </w:rPr>
      </w:pPr>
    </w:p>
    <w:p w:rsidR="00AF2952" w:rsidRDefault="00AF2952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6º</w:t>
      </w:r>
      <w:r>
        <w:rPr>
          <w:sz w:val="28"/>
          <w:szCs w:val="28"/>
        </w:rPr>
        <w:t xml:space="preserve"> - A concessão da bolsa mencionada no artigo 4º se encerra automaticamente com a conclusão do curso pelo estagiário.</w:t>
      </w:r>
    </w:p>
    <w:p w:rsidR="00AF2952" w:rsidRDefault="00AF2952" w:rsidP="00B43CF3">
      <w:pPr>
        <w:ind w:right="-285"/>
        <w:jc w:val="both"/>
        <w:rPr>
          <w:sz w:val="28"/>
          <w:szCs w:val="28"/>
        </w:rPr>
      </w:pPr>
    </w:p>
    <w:p w:rsidR="00AF2952" w:rsidRPr="00271596" w:rsidRDefault="00AF2952" w:rsidP="00B43CF3">
      <w:pPr>
        <w:ind w:right="-285"/>
        <w:jc w:val="both"/>
        <w:rPr>
          <w:sz w:val="28"/>
          <w:szCs w:val="28"/>
        </w:rPr>
      </w:pPr>
      <w:r w:rsidRPr="00DF2836">
        <w:rPr>
          <w:b/>
          <w:sz w:val="28"/>
          <w:szCs w:val="28"/>
        </w:rPr>
        <w:t xml:space="preserve">Art. </w:t>
      </w:r>
      <w:r w:rsidR="00D46F57">
        <w:rPr>
          <w:b/>
          <w:sz w:val="28"/>
          <w:szCs w:val="28"/>
        </w:rPr>
        <w:t>7</w:t>
      </w:r>
      <w:r w:rsidRPr="00DF2836">
        <w:rPr>
          <w:b/>
          <w:sz w:val="28"/>
          <w:szCs w:val="28"/>
        </w:rPr>
        <w:t xml:space="preserve">º - </w:t>
      </w:r>
      <w:r w:rsidRPr="00271596">
        <w:rPr>
          <w:sz w:val="28"/>
          <w:szCs w:val="28"/>
        </w:rPr>
        <w:t xml:space="preserve">O bolsista não terá nenhum </w:t>
      </w:r>
      <w:r w:rsidR="00271596" w:rsidRPr="00271596">
        <w:rPr>
          <w:sz w:val="28"/>
          <w:szCs w:val="28"/>
        </w:rPr>
        <w:t>vínculo</w:t>
      </w:r>
      <w:r w:rsidRPr="00271596">
        <w:rPr>
          <w:sz w:val="28"/>
          <w:szCs w:val="28"/>
        </w:rPr>
        <w:t xml:space="preserve"> empregatício com a Câmara Municipal de Buritama e não terá direito a nenhum benefício ou gratificação previstos nas Legislação Municipal.</w:t>
      </w:r>
    </w:p>
    <w:p w:rsidR="00AF2952" w:rsidRPr="00246ACD" w:rsidRDefault="00AF2952" w:rsidP="00B43CF3">
      <w:pPr>
        <w:ind w:right="-285"/>
        <w:jc w:val="both"/>
        <w:rPr>
          <w:i/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6F5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-.</w:t>
      </w:r>
      <w:r w:rsidR="003F62B7">
        <w:rPr>
          <w:sz w:val="28"/>
          <w:szCs w:val="28"/>
        </w:rPr>
        <w:t>O valor do auxílio transporte, corresponderá a R$ 50,00 (cinquenta reais) mensais, na forma estabelecida na Lei Federal nº 11.788/08.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D46F5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</w:t>
      </w:r>
      <w:r w:rsidR="003F62B7">
        <w:rPr>
          <w:sz w:val="28"/>
          <w:szCs w:val="28"/>
        </w:rPr>
        <w:t>As despesas decorrentes desta Resolução correrão por conta d</w:t>
      </w:r>
      <w:r w:rsidR="001937B8">
        <w:rPr>
          <w:sz w:val="28"/>
          <w:szCs w:val="28"/>
        </w:rPr>
        <w:t>as seguintes</w:t>
      </w:r>
      <w:r w:rsidR="003F62B7">
        <w:rPr>
          <w:sz w:val="28"/>
          <w:szCs w:val="28"/>
        </w:rPr>
        <w:t xml:space="preserve"> dotaç</w:t>
      </w:r>
      <w:r w:rsidR="001937B8">
        <w:rPr>
          <w:sz w:val="28"/>
          <w:szCs w:val="28"/>
        </w:rPr>
        <w:t>ões</w:t>
      </w:r>
      <w:r w:rsidR="003F62B7">
        <w:rPr>
          <w:sz w:val="28"/>
          <w:szCs w:val="28"/>
        </w:rPr>
        <w:t xml:space="preserve"> orçamentária</w:t>
      </w:r>
      <w:r w:rsidR="001937B8">
        <w:rPr>
          <w:sz w:val="28"/>
          <w:szCs w:val="28"/>
        </w:rPr>
        <w:t>s</w:t>
      </w:r>
      <w:r w:rsidR="003F62B7">
        <w:rPr>
          <w:sz w:val="28"/>
          <w:szCs w:val="28"/>
        </w:rPr>
        <w:t xml:space="preserve"> – 33903900 – Outros Serviços de Terceiros – Pessoa Jurídica (contribuição do CIEE), </w:t>
      </w:r>
      <w:r w:rsidR="001937B8">
        <w:rPr>
          <w:sz w:val="28"/>
          <w:szCs w:val="28"/>
        </w:rPr>
        <w:t xml:space="preserve">e </w:t>
      </w:r>
      <w:r w:rsidR="00271596">
        <w:rPr>
          <w:sz w:val="28"/>
          <w:szCs w:val="28"/>
        </w:rPr>
        <w:t>– 3</w:t>
      </w:r>
      <w:r w:rsidR="001937B8">
        <w:rPr>
          <w:sz w:val="28"/>
          <w:szCs w:val="28"/>
        </w:rPr>
        <w:t>3</w:t>
      </w:r>
      <w:r w:rsidR="00271596">
        <w:rPr>
          <w:sz w:val="28"/>
          <w:szCs w:val="28"/>
        </w:rPr>
        <w:t>90</w:t>
      </w:r>
      <w:r w:rsidR="001937B8">
        <w:rPr>
          <w:sz w:val="28"/>
          <w:szCs w:val="28"/>
        </w:rPr>
        <w:t>36</w:t>
      </w:r>
      <w:r w:rsidR="00271596">
        <w:rPr>
          <w:sz w:val="28"/>
          <w:szCs w:val="28"/>
        </w:rPr>
        <w:t xml:space="preserve">00 – </w:t>
      </w:r>
      <w:r w:rsidR="001937B8">
        <w:rPr>
          <w:sz w:val="28"/>
          <w:szCs w:val="28"/>
        </w:rPr>
        <w:t>Outros Serviços de Terceiros</w:t>
      </w:r>
      <w:r w:rsidR="000F6ABC">
        <w:rPr>
          <w:sz w:val="28"/>
          <w:szCs w:val="28"/>
        </w:rPr>
        <w:t xml:space="preserve"> – Pessoa </w:t>
      </w:r>
      <w:r w:rsidR="001937B8">
        <w:rPr>
          <w:sz w:val="28"/>
          <w:szCs w:val="28"/>
        </w:rPr>
        <w:t>Física</w:t>
      </w:r>
      <w:r w:rsidR="000F6ABC">
        <w:rPr>
          <w:sz w:val="28"/>
          <w:szCs w:val="28"/>
        </w:rPr>
        <w:t xml:space="preserve"> (Bolsa-Auxílio</w:t>
      </w:r>
      <w:r w:rsidR="001937B8">
        <w:rPr>
          <w:sz w:val="28"/>
          <w:szCs w:val="28"/>
        </w:rPr>
        <w:t xml:space="preserve"> e Auxílio Transporte</w:t>
      </w:r>
      <w:r w:rsidR="000F6ABC">
        <w:rPr>
          <w:sz w:val="28"/>
          <w:szCs w:val="28"/>
        </w:rPr>
        <w:t>)</w:t>
      </w:r>
      <w:r>
        <w:rPr>
          <w:sz w:val="28"/>
          <w:szCs w:val="28"/>
        </w:rPr>
        <w:t>, suplementadas se necessário.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 w:rsidRPr="00DF2836">
        <w:rPr>
          <w:b/>
          <w:sz w:val="28"/>
          <w:szCs w:val="28"/>
        </w:rPr>
        <w:t xml:space="preserve">Art. </w:t>
      </w:r>
      <w:r w:rsidR="00AF2952">
        <w:rPr>
          <w:b/>
          <w:sz w:val="28"/>
          <w:szCs w:val="28"/>
        </w:rPr>
        <w:t>1</w:t>
      </w:r>
      <w:r w:rsidR="00D46F57">
        <w:rPr>
          <w:b/>
          <w:sz w:val="28"/>
          <w:szCs w:val="28"/>
        </w:rPr>
        <w:t>0</w:t>
      </w:r>
      <w:r w:rsidRPr="00DF2836">
        <w:rPr>
          <w:b/>
          <w:sz w:val="28"/>
          <w:szCs w:val="28"/>
        </w:rPr>
        <w:t>º</w:t>
      </w:r>
      <w:r>
        <w:rPr>
          <w:b/>
          <w:sz w:val="28"/>
          <w:szCs w:val="28"/>
        </w:rPr>
        <w:t xml:space="preserve"> - </w:t>
      </w:r>
      <w:r w:rsidRPr="00DF2836">
        <w:rPr>
          <w:sz w:val="28"/>
          <w:szCs w:val="28"/>
        </w:rPr>
        <w:t xml:space="preserve">A seleção de </w:t>
      </w:r>
      <w:r>
        <w:rPr>
          <w:sz w:val="28"/>
          <w:szCs w:val="28"/>
        </w:rPr>
        <w:t>estagiário a serem contratados pela Câmara Municipal de Buritama será feita pelo CIEE.</w:t>
      </w:r>
    </w:p>
    <w:p w:rsidR="00AF2952" w:rsidRDefault="00AF2952" w:rsidP="00B43CF3">
      <w:pPr>
        <w:ind w:right="-285"/>
        <w:jc w:val="both"/>
        <w:rPr>
          <w:sz w:val="28"/>
          <w:szCs w:val="28"/>
        </w:rPr>
      </w:pPr>
    </w:p>
    <w:p w:rsidR="00AF2952" w:rsidRDefault="00AF2952" w:rsidP="00B43CF3">
      <w:pPr>
        <w:ind w:right="-285"/>
        <w:jc w:val="both"/>
        <w:rPr>
          <w:sz w:val="28"/>
          <w:szCs w:val="28"/>
        </w:rPr>
      </w:pPr>
      <w:r w:rsidRPr="00BA23E9">
        <w:rPr>
          <w:b/>
          <w:sz w:val="28"/>
          <w:szCs w:val="28"/>
        </w:rPr>
        <w:t>Art. 1</w:t>
      </w:r>
      <w:r w:rsidR="00D46F57">
        <w:rPr>
          <w:b/>
          <w:sz w:val="28"/>
          <w:szCs w:val="28"/>
        </w:rPr>
        <w:t>1</w:t>
      </w:r>
      <w:r w:rsidRPr="00BA23E9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A Câmara Municipal de Buritama pagará ao CIEE a contribuição mensal equivalente a R$-73,00 (setenta e três reais), por estagiário, no âmbito do convênio.</w:t>
      </w:r>
    </w:p>
    <w:p w:rsidR="00AF2952" w:rsidRPr="00DF2836" w:rsidRDefault="00AF2952" w:rsidP="00B43CF3">
      <w:pPr>
        <w:ind w:right="-285"/>
        <w:jc w:val="both"/>
        <w:rPr>
          <w:b/>
          <w:sz w:val="28"/>
          <w:szCs w:val="28"/>
        </w:rPr>
      </w:pPr>
    </w:p>
    <w:p w:rsidR="00AF2952" w:rsidRDefault="00AF2952" w:rsidP="00B43CF3">
      <w:pPr>
        <w:ind w:right="-285"/>
        <w:jc w:val="both"/>
        <w:rPr>
          <w:sz w:val="28"/>
          <w:szCs w:val="28"/>
        </w:rPr>
      </w:pPr>
      <w:r w:rsidRPr="00BA23E9">
        <w:rPr>
          <w:b/>
          <w:sz w:val="28"/>
          <w:szCs w:val="28"/>
        </w:rPr>
        <w:t>Art. 1</w:t>
      </w:r>
      <w:r w:rsidR="00D46F57">
        <w:rPr>
          <w:b/>
          <w:sz w:val="28"/>
          <w:szCs w:val="28"/>
        </w:rPr>
        <w:t>2</w:t>
      </w:r>
      <w:r w:rsidRPr="00BA23E9">
        <w:rPr>
          <w:b/>
          <w:sz w:val="28"/>
          <w:szCs w:val="28"/>
        </w:rPr>
        <w:t>º</w:t>
      </w:r>
      <w:r>
        <w:rPr>
          <w:b/>
          <w:sz w:val="28"/>
          <w:szCs w:val="28"/>
        </w:rPr>
        <w:t xml:space="preserve"> - </w:t>
      </w:r>
      <w:r w:rsidRPr="00BA23E9">
        <w:rPr>
          <w:sz w:val="28"/>
          <w:szCs w:val="28"/>
        </w:rPr>
        <w:t>É</w:t>
      </w:r>
      <w:r>
        <w:rPr>
          <w:b/>
          <w:sz w:val="28"/>
          <w:szCs w:val="28"/>
        </w:rPr>
        <w:t xml:space="preserve"> </w:t>
      </w:r>
      <w:r w:rsidRPr="00BA23E9">
        <w:rPr>
          <w:sz w:val="28"/>
          <w:szCs w:val="28"/>
        </w:rPr>
        <w:t>vedada</w:t>
      </w:r>
      <w:r>
        <w:rPr>
          <w:sz w:val="28"/>
          <w:szCs w:val="28"/>
        </w:rPr>
        <w:t>, em qualquer forma de Estágio, a contratação de estagiário para atuar na Câmara Municipal de Buritama, que lhe seja cônjuge, companheiro, companheira ou parente até o terceiro grau de vereadores ou servidores deste Poder Legislativo.</w:t>
      </w:r>
      <w:bookmarkStart w:id="0" w:name="_GoBack"/>
      <w:bookmarkEnd w:id="0"/>
    </w:p>
    <w:p w:rsidR="00AF2952" w:rsidRDefault="00AF2952" w:rsidP="00B43CF3">
      <w:pPr>
        <w:ind w:right="-285"/>
        <w:jc w:val="both"/>
        <w:rPr>
          <w:sz w:val="28"/>
          <w:szCs w:val="28"/>
        </w:rPr>
      </w:pPr>
    </w:p>
    <w:p w:rsidR="00AF2952" w:rsidRDefault="00AF2952" w:rsidP="00B43CF3">
      <w:pPr>
        <w:ind w:right="-285"/>
        <w:jc w:val="both"/>
        <w:rPr>
          <w:sz w:val="28"/>
          <w:szCs w:val="28"/>
        </w:rPr>
      </w:pPr>
      <w:r w:rsidRPr="00CB67E8">
        <w:rPr>
          <w:b/>
          <w:sz w:val="28"/>
          <w:szCs w:val="28"/>
        </w:rPr>
        <w:t>Art. 1</w:t>
      </w:r>
      <w:r w:rsidR="00D46F57">
        <w:rPr>
          <w:b/>
          <w:sz w:val="28"/>
          <w:szCs w:val="28"/>
        </w:rPr>
        <w:t>3</w:t>
      </w:r>
      <w:r w:rsidRPr="00CB67E8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A realização do Estágio dar-se-á mediante Termo de Compromisso celebrado entre Estudantes e a parte concedente, com a interveniência obrigatória da Instituição de Ensino. </w:t>
      </w:r>
    </w:p>
    <w:p w:rsidR="00AF2952" w:rsidRDefault="00AF2952" w:rsidP="00B43CF3">
      <w:pPr>
        <w:ind w:right="-285"/>
        <w:jc w:val="both"/>
        <w:rPr>
          <w:sz w:val="28"/>
          <w:szCs w:val="28"/>
        </w:rPr>
      </w:pPr>
    </w:p>
    <w:p w:rsidR="00AF2952" w:rsidRDefault="00AF2952" w:rsidP="00B43CF3">
      <w:pPr>
        <w:ind w:right="-285"/>
        <w:jc w:val="both"/>
        <w:rPr>
          <w:sz w:val="28"/>
          <w:szCs w:val="28"/>
        </w:rPr>
      </w:pPr>
      <w:r w:rsidRPr="00BA23E9">
        <w:rPr>
          <w:b/>
          <w:sz w:val="28"/>
          <w:szCs w:val="28"/>
        </w:rPr>
        <w:lastRenderedPageBreak/>
        <w:t>Art. 1</w:t>
      </w:r>
      <w:r w:rsidR="00D46F57">
        <w:rPr>
          <w:b/>
          <w:sz w:val="28"/>
          <w:szCs w:val="28"/>
        </w:rPr>
        <w:t>4</w:t>
      </w:r>
      <w:r w:rsidRPr="00BA23E9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 O Termo de compromisso de Estágio terá duração a partir da data da assinatura, encerrando-se em 31 de dezembro de cada exercício.</w:t>
      </w:r>
    </w:p>
    <w:p w:rsidR="00AF2952" w:rsidRDefault="00AF2952" w:rsidP="00B43CF3">
      <w:pPr>
        <w:ind w:right="-285"/>
        <w:jc w:val="both"/>
        <w:rPr>
          <w:sz w:val="28"/>
          <w:szCs w:val="28"/>
        </w:rPr>
      </w:pPr>
    </w:p>
    <w:p w:rsidR="0040011F" w:rsidRDefault="0040011F" w:rsidP="00B43CF3">
      <w:pPr>
        <w:ind w:right="-285"/>
        <w:jc w:val="both"/>
        <w:rPr>
          <w:sz w:val="28"/>
          <w:szCs w:val="28"/>
        </w:rPr>
      </w:pPr>
      <w:r w:rsidRPr="00CB67E8">
        <w:rPr>
          <w:b/>
          <w:sz w:val="28"/>
          <w:szCs w:val="28"/>
        </w:rPr>
        <w:t>Art. 1</w:t>
      </w:r>
      <w:r w:rsidR="00D46F57">
        <w:rPr>
          <w:b/>
          <w:sz w:val="28"/>
          <w:szCs w:val="28"/>
        </w:rPr>
        <w:t>5</w:t>
      </w:r>
      <w:r w:rsidRPr="00CB67E8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Caberá ao setor competente da Câmara Municipal de Buritama, ao qual estiver servindo o Estagiário, as tarefas de orientação e supervisão, de acordo com o disposto no inciso III do art. 9º da Lei nº 11.788/2008. </w:t>
      </w:r>
    </w:p>
    <w:p w:rsidR="00BA23E9" w:rsidRPr="00BA23E9" w:rsidRDefault="00BA23E9" w:rsidP="00B43CF3">
      <w:pPr>
        <w:ind w:right="-285"/>
        <w:jc w:val="both"/>
        <w:rPr>
          <w:b/>
          <w:sz w:val="28"/>
          <w:szCs w:val="28"/>
        </w:rPr>
      </w:pPr>
    </w:p>
    <w:p w:rsidR="00DF2836" w:rsidRDefault="00620F94" w:rsidP="00B43CF3">
      <w:pPr>
        <w:ind w:right="-285"/>
        <w:jc w:val="both"/>
        <w:rPr>
          <w:sz w:val="28"/>
          <w:szCs w:val="28"/>
        </w:rPr>
      </w:pPr>
      <w:r w:rsidRPr="00620F94">
        <w:rPr>
          <w:b/>
          <w:sz w:val="28"/>
          <w:szCs w:val="28"/>
        </w:rPr>
        <w:t>Art. 1</w:t>
      </w:r>
      <w:r w:rsidR="00D46F57">
        <w:rPr>
          <w:b/>
          <w:sz w:val="28"/>
          <w:szCs w:val="28"/>
        </w:rPr>
        <w:t>6</w:t>
      </w:r>
      <w:r w:rsidRPr="00620F94"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</w:t>
      </w:r>
      <w:r w:rsidR="00DF2836">
        <w:rPr>
          <w:sz w:val="28"/>
          <w:szCs w:val="28"/>
        </w:rPr>
        <w:t xml:space="preserve"> Esta Resolução entra em vigor na data de sua publicação.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F2836" w:rsidRDefault="00DF2836" w:rsidP="00B43CF3">
      <w:pPr>
        <w:ind w:right="-2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 w:rsidR="00620F94">
        <w:rPr>
          <w:b/>
          <w:bCs/>
          <w:sz w:val="28"/>
          <w:szCs w:val="28"/>
        </w:rPr>
        <w:t>1</w:t>
      </w:r>
      <w:r w:rsidR="00D46F5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º</w:t>
      </w:r>
      <w:r>
        <w:rPr>
          <w:sz w:val="28"/>
          <w:szCs w:val="28"/>
        </w:rPr>
        <w:t xml:space="preserve"> - Revogam-se as disposições em contrário.</w:t>
      </w:r>
    </w:p>
    <w:p w:rsidR="00DF2836" w:rsidRDefault="00DF2836" w:rsidP="00B43CF3">
      <w:pPr>
        <w:ind w:right="-285" w:firstLine="709"/>
        <w:jc w:val="both"/>
        <w:rPr>
          <w:sz w:val="28"/>
          <w:szCs w:val="28"/>
        </w:rPr>
      </w:pPr>
    </w:p>
    <w:p w:rsidR="00DF2836" w:rsidRDefault="00DF2836" w:rsidP="00B43CF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Câmara Municipal de Buritama, Plenário Vereador "JOSÉ OTÁVIO DE FREITAS", aos </w:t>
      </w:r>
      <w:r>
        <w:rPr>
          <w:b/>
          <w:bCs/>
          <w:sz w:val="28"/>
          <w:szCs w:val="28"/>
        </w:rPr>
        <w:t xml:space="preserve">VINTE e NOVE </w:t>
      </w:r>
      <w:r>
        <w:rPr>
          <w:sz w:val="28"/>
          <w:szCs w:val="28"/>
        </w:rPr>
        <w:t xml:space="preserve">dias do mês de </w:t>
      </w:r>
      <w:r>
        <w:rPr>
          <w:b/>
          <w:bCs/>
          <w:sz w:val="28"/>
          <w:szCs w:val="28"/>
        </w:rPr>
        <w:t>MARÇO</w:t>
      </w:r>
      <w:r>
        <w:rPr>
          <w:sz w:val="28"/>
          <w:szCs w:val="28"/>
        </w:rPr>
        <w:t xml:space="preserve"> de dois mil e dezessete (2017), 99 anos da Fundação de Buritama e 68 anos de Sua Emancipação Política.</w:t>
      </w:r>
    </w:p>
    <w:p w:rsidR="00DF2836" w:rsidRDefault="00DF2836" w:rsidP="00B43CF3">
      <w:pPr>
        <w:spacing w:line="240" w:lineRule="exact"/>
        <w:ind w:right="-285"/>
        <w:jc w:val="both"/>
        <w:rPr>
          <w:b/>
          <w:sz w:val="28"/>
          <w:szCs w:val="28"/>
        </w:rPr>
      </w:pPr>
    </w:p>
    <w:p w:rsidR="00DF2836" w:rsidRDefault="00DF2836" w:rsidP="00B43CF3">
      <w:pPr>
        <w:spacing w:line="240" w:lineRule="exact"/>
        <w:ind w:right="-285"/>
        <w:jc w:val="both"/>
        <w:rPr>
          <w:b/>
          <w:sz w:val="28"/>
          <w:szCs w:val="28"/>
        </w:rPr>
      </w:pPr>
    </w:p>
    <w:p w:rsidR="00DF2836" w:rsidRDefault="00DF2836" w:rsidP="00B43CF3">
      <w:pPr>
        <w:spacing w:line="240" w:lineRule="exact"/>
        <w:ind w:right="-285"/>
        <w:jc w:val="both"/>
        <w:rPr>
          <w:b/>
          <w:sz w:val="28"/>
          <w:szCs w:val="28"/>
        </w:rPr>
      </w:pPr>
    </w:p>
    <w:p w:rsidR="00DF2836" w:rsidRDefault="00DF2836" w:rsidP="00B43CF3">
      <w:pPr>
        <w:ind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JOSÉ ANTONIO ESPÓSITO     </w:t>
      </w:r>
      <w:r w:rsidR="0027159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       CARLOS ALBERTO DOS SANTOS</w:t>
      </w: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FERNANDO CRISTIANO LAVECCHIA    </w:t>
      </w:r>
      <w:r w:rsidR="00271596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DOUGLAS DE FARIAS FREITAS</w:t>
      </w: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OSVALDO CUSTÓDIO DA CRUZ    </w:t>
      </w:r>
      <w:r w:rsidR="0027159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OSVALDO SEBASTIÃO DOS SANTOS</w:t>
      </w: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RONALDO</w:t>
      </w:r>
      <w:r w:rsidR="001131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RAMOS FERNANDES</w:t>
      </w:r>
      <w:r w:rsidR="003740A7">
        <w:rPr>
          <w:b/>
          <w:bCs/>
          <w:sz w:val="24"/>
          <w:szCs w:val="24"/>
        </w:rPr>
        <w:t xml:space="preserve"> </w:t>
      </w:r>
      <w:r w:rsidR="00271596">
        <w:rPr>
          <w:b/>
          <w:bCs/>
          <w:sz w:val="24"/>
          <w:szCs w:val="24"/>
        </w:rPr>
        <w:t xml:space="preserve">  </w:t>
      </w:r>
      <w:r w:rsidR="003740A7">
        <w:rPr>
          <w:b/>
          <w:bCs/>
          <w:sz w:val="24"/>
          <w:szCs w:val="24"/>
        </w:rPr>
        <w:t>VA</w:t>
      </w:r>
      <w:r>
        <w:rPr>
          <w:b/>
          <w:bCs/>
          <w:sz w:val="24"/>
          <w:szCs w:val="24"/>
        </w:rPr>
        <w:t xml:space="preserve">NIA TERESINHA MACENO </w:t>
      </w:r>
      <w:r w:rsidR="0079693A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AZÁRIO </w:t>
      </w: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both"/>
        <w:rPr>
          <w:b/>
          <w:bCs/>
          <w:sz w:val="24"/>
          <w:szCs w:val="24"/>
        </w:rPr>
      </w:pPr>
    </w:p>
    <w:p w:rsidR="00DF2836" w:rsidRDefault="00DF2836" w:rsidP="00B43CF3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JÉLVIS AILTON DE SOUZA SCACALOSSI</w:t>
      </w:r>
    </w:p>
    <w:p w:rsidR="00DF2836" w:rsidRDefault="00DF2836" w:rsidP="00B43CF3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DF2836" w:rsidRDefault="00DF2836" w:rsidP="00B43CF3">
      <w:pPr>
        <w:spacing w:line="240" w:lineRule="exact"/>
        <w:ind w:right="-285"/>
        <w:jc w:val="both"/>
        <w:rPr>
          <w:sz w:val="28"/>
          <w:szCs w:val="28"/>
        </w:rPr>
      </w:pPr>
    </w:p>
    <w:p w:rsidR="00DF2836" w:rsidRDefault="00DF2836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Default="0094403C" w:rsidP="00B43CF3">
      <w:pPr>
        <w:ind w:right="-285"/>
      </w:pPr>
    </w:p>
    <w:p w:rsidR="0094403C" w:rsidRPr="0094403C" w:rsidRDefault="0094403C" w:rsidP="00B43CF3">
      <w:pPr>
        <w:spacing w:line="360" w:lineRule="auto"/>
        <w:ind w:right="-285"/>
        <w:jc w:val="center"/>
        <w:rPr>
          <w:b/>
          <w:sz w:val="28"/>
          <w:szCs w:val="28"/>
        </w:rPr>
      </w:pPr>
      <w:r w:rsidRPr="0094403C">
        <w:rPr>
          <w:b/>
          <w:sz w:val="28"/>
          <w:szCs w:val="28"/>
        </w:rPr>
        <w:t>JUSTIFICATIVA</w:t>
      </w:r>
    </w:p>
    <w:p w:rsidR="0094403C" w:rsidRPr="0094403C" w:rsidRDefault="0094403C" w:rsidP="00B43CF3">
      <w:pPr>
        <w:ind w:right="-285"/>
        <w:jc w:val="center"/>
        <w:rPr>
          <w:sz w:val="28"/>
          <w:szCs w:val="28"/>
        </w:rPr>
      </w:pPr>
    </w:p>
    <w:p w:rsidR="0094403C" w:rsidRPr="0094403C" w:rsidRDefault="0094403C" w:rsidP="00B43CF3">
      <w:pPr>
        <w:spacing w:line="360" w:lineRule="auto"/>
        <w:ind w:right="-285" w:firstLine="2520"/>
        <w:jc w:val="both"/>
        <w:rPr>
          <w:sz w:val="28"/>
          <w:szCs w:val="28"/>
        </w:rPr>
      </w:pPr>
      <w:r w:rsidRPr="0094403C">
        <w:rPr>
          <w:sz w:val="28"/>
          <w:szCs w:val="28"/>
        </w:rPr>
        <w:t xml:space="preserve">A presente proposta objetiva permitir à Câmara Municipal celebrar convênio para a contratação de estagiários com o Centro de Integração Empresa-Escola - CIEE, </w:t>
      </w:r>
      <w:r w:rsidRPr="0094403C">
        <w:rPr>
          <w:rFonts w:eastAsia="Arial Unicode MS"/>
          <w:sz w:val="28"/>
          <w:szCs w:val="28"/>
        </w:rPr>
        <w:t>associação filantrópica, de direito privado, sem fins econômicos, beneficente, de assistência social e reconhecida de utilidade pública</w:t>
      </w:r>
      <w:r w:rsidRPr="0094403C">
        <w:rPr>
          <w:sz w:val="28"/>
          <w:szCs w:val="28"/>
        </w:rPr>
        <w:t>, com o escopo de permitir a profissionalização de estudantes, preparando-os para o mercado de trabalho.</w:t>
      </w:r>
    </w:p>
    <w:p w:rsidR="0094403C" w:rsidRPr="0094403C" w:rsidRDefault="0094403C" w:rsidP="00B43CF3">
      <w:pPr>
        <w:spacing w:line="360" w:lineRule="auto"/>
        <w:ind w:right="-285" w:firstLine="2520"/>
        <w:jc w:val="both"/>
        <w:rPr>
          <w:sz w:val="28"/>
          <w:szCs w:val="28"/>
        </w:rPr>
      </w:pPr>
      <w:r w:rsidRPr="0094403C">
        <w:rPr>
          <w:sz w:val="28"/>
          <w:szCs w:val="28"/>
        </w:rPr>
        <w:t>O CIEE tem reconhecimento na esfera pública, dada a sua idoneidade e capacidade técnica, o que permite a sua contratação com dispensa de licitação, na forma do artigo 24 da Lei 8.666/93, posição esta inclusive firmada por outras Câmaras e Prefeituras, bem como pelo Tribunal de Contas do Estado de São Paulo, Defensoria Pública, Procuradoria Geral do Distrito Federal e Secretaria de Administração Penitenciária (Departamento de Reintegração Social Penitenciária) entre outros.</w:t>
      </w:r>
    </w:p>
    <w:p w:rsidR="0094403C" w:rsidRPr="0094403C" w:rsidRDefault="0094403C" w:rsidP="00B43CF3">
      <w:pPr>
        <w:spacing w:line="360" w:lineRule="auto"/>
        <w:ind w:right="-285" w:firstLine="2520"/>
        <w:jc w:val="both"/>
        <w:rPr>
          <w:sz w:val="28"/>
          <w:szCs w:val="28"/>
        </w:rPr>
      </w:pPr>
      <w:r w:rsidRPr="0094403C">
        <w:rPr>
          <w:sz w:val="28"/>
          <w:szCs w:val="28"/>
        </w:rPr>
        <w:t>Esperamos, pois, que os nobres pares aprovem este projeto, cientes da necessidade da admissão de estagiários, visando promover o desenvolvimento profissional e o respeito à dignidade das pessoas que possam alcançar esse aprimoramento e amadurecimento pessoal, além de amplitude de conhecimentos e evolução no campo de atuação da carreira e da área que futuramente venham esses estagiários a abraçar.</w:t>
      </w:r>
    </w:p>
    <w:p w:rsidR="0094403C" w:rsidRPr="0094403C" w:rsidRDefault="0094403C" w:rsidP="00B43CF3">
      <w:pPr>
        <w:ind w:right="-285"/>
        <w:rPr>
          <w:sz w:val="28"/>
          <w:szCs w:val="28"/>
        </w:rPr>
      </w:pPr>
    </w:p>
    <w:sectPr w:rsidR="0094403C" w:rsidRPr="0094403C" w:rsidSect="00271596">
      <w:headerReference w:type="default" r:id="rId7"/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E3" w:rsidRDefault="00F950E3" w:rsidP="00A72CCD">
      <w:r>
        <w:separator/>
      </w:r>
    </w:p>
  </w:endnote>
  <w:endnote w:type="continuationSeparator" w:id="0">
    <w:p w:rsidR="00F950E3" w:rsidRDefault="00F950E3" w:rsidP="00A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E3" w:rsidRDefault="00F950E3" w:rsidP="00A72CCD">
      <w:r>
        <w:separator/>
      </w:r>
    </w:p>
  </w:footnote>
  <w:footnote w:type="continuationSeparator" w:id="0">
    <w:p w:rsidR="00F950E3" w:rsidRDefault="00F950E3" w:rsidP="00A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CD" w:rsidRPr="00A72CCD" w:rsidRDefault="00A72CCD" w:rsidP="00A72CCD">
    <w:pPr>
      <w:pStyle w:val="Cabealho"/>
      <w:jc w:val="center"/>
      <w:rPr>
        <w:b/>
        <w:sz w:val="36"/>
        <w:szCs w:val="36"/>
      </w:rPr>
    </w:pPr>
    <w:r w:rsidRPr="00A72CCD">
      <w:rPr>
        <w:b/>
        <w:sz w:val="36"/>
        <w:szCs w:val="36"/>
      </w:rPr>
      <w:t>SUBSTITUIR POR CORREÇÕES NO TEXTO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2F7F"/>
    <w:multiLevelType w:val="hybridMultilevel"/>
    <w:tmpl w:val="89CCC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6"/>
    <w:rsid w:val="000874DF"/>
    <w:rsid w:val="000F6ABC"/>
    <w:rsid w:val="001131CF"/>
    <w:rsid w:val="00135431"/>
    <w:rsid w:val="001937B8"/>
    <w:rsid w:val="00246ACD"/>
    <w:rsid w:val="00271596"/>
    <w:rsid w:val="003252DF"/>
    <w:rsid w:val="00371259"/>
    <w:rsid w:val="003740A7"/>
    <w:rsid w:val="003F62B7"/>
    <w:rsid w:val="0040011F"/>
    <w:rsid w:val="00620F94"/>
    <w:rsid w:val="00713BFB"/>
    <w:rsid w:val="00782370"/>
    <w:rsid w:val="0079693A"/>
    <w:rsid w:val="00803F99"/>
    <w:rsid w:val="0094403C"/>
    <w:rsid w:val="00A72CCD"/>
    <w:rsid w:val="00AD65CC"/>
    <w:rsid w:val="00AF2952"/>
    <w:rsid w:val="00B43CF3"/>
    <w:rsid w:val="00BA23E9"/>
    <w:rsid w:val="00BA5DFA"/>
    <w:rsid w:val="00C264C5"/>
    <w:rsid w:val="00CB67E8"/>
    <w:rsid w:val="00D46F57"/>
    <w:rsid w:val="00DF2836"/>
    <w:rsid w:val="00ED3886"/>
    <w:rsid w:val="00F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BB13"/>
  <w15:chartTrackingRefBased/>
  <w15:docId w15:val="{16205480-0188-4C31-962C-3F39895D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F2836"/>
    <w:pPr>
      <w:keepNext/>
      <w:spacing w:line="240" w:lineRule="exact"/>
      <w:ind w:left="1440" w:firstLine="720"/>
      <w:jc w:val="both"/>
      <w:outlineLvl w:val="1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F283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F2836"/>
    <w:pPr>
      <w:spacing w:line="240" w:lineRule="exact"/>
      <w:ind w:left="2268"/>
      <w:jc w:val="both"/>
    </w:pPr>
    <w:rPr>
      <w:b/>
      <w:bCs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283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4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43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C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C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C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C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9</cp:revision>
  <cp:lastPrinted>2017-04-05T14:37:00Z</cp:lastPrinted>
  <dcterms:created xsi:type="dcterms:W3CDTF">2017-03-27T15:46:00Z</dcterms:created>
  <dcterms:modified xsi:type="dcterms:W3CDTF">2017-04-06T20:19:00Z</dcterms:modified>
</cp:coreProperties>
</file>